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03" w:rsidRPr="00975364" w:rsidRDefault="00092A03" w:rsidP="00092A03">
      <w:pPr>
        <w:pStyle w:val="Header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975364">
        <w:rPr>
          <w:rFonts w:ascii="Book Antiqua" w:hAnsi="Book Antiqua"/>
          <w:b/>
          <w:sz w:val="28"/>
          <w:szCs w:val="28"/>
        </w:rPr>
        <w:t>TROY AREA SCHOOL DISTRICT</w:t>
      </w:r>
    </w:p>
    <w:p w:rsidR="00092A03" w:rsidRPr="00975364" w:rsidRDefault="00092A03" w:rsidP="00092A03">
      <w:pPr>
        <w:pStyle w:val="Header"/>
        <w:jc w:val="center"/>
        <w:rPr>
          <w:rFonts w:ascii="Book Antiqua" w:hAnsi="Book Antiqua"/>
          <w:b/>
          <w:sz w:val="28"/>
          <w:szCs w:val="28"/>
        </w:rPr>
      </w:pPr>
    </w:p>
    <w:p w:rsidR="00A353C1" w:rsidRPr="00975364" w:rsidRDefault="00A353C1" w:rsidP="006E2BC4">
      <w:pPr>
        <w:tabs>
          <w:tab w:val="left" w:pos="1530"/>
          <w:tab w:val="left" w:pos="1800"/>
        </w:tabs>
        <w:ind w:right="-720"/>
        <w:rPr>
          <w:rFonts w:ascii="Book Antiqua" w:hAnsi="Book Antiqua" w:cs="Calibri"/>
          <w:b/>
          <w:sz w:val="20"/>
          <w:szCs w:val="20"/>
        </w:rPr>
      </w:pPr>
      <w:r w:rsidRPr="00975364">
        <w:rPr>
          <w:rFonts w:ascii="Book Antiqua" w:hAnsi="Book Antiqua" w:cs="Calibri"/>
          <w:b/>
          <w:sz w:val="20"/>
          <w:szCs w:val="20"/>
        </w:rPr>
        <w:t>TITLE:</w:t>
      </w:r>
      <w:r w:rsidRPr="00975364">
        <w:rPr>
          <w:rFonts w:ascii="Book Antiqua" w:hAnsi="Book Antiqua" w:cs="Calibri"/>
          <w:sz w:val="20"/>
          <w:szCs w:val="20"/>
        </w:rPr>
        <w:t xml:space="preserve"> </w:t>
      </w:r>
      <w:r w:rsidRPr="00975364">
        <w:rPr>
          <w:rFonts w:ascii="Book Antiqua" w:hAnsi="Book Antiqua" w:cs="Calibri"/>
          <w:sz w:val="20"/>
          <w:szCs w:val="20"/>
        </w:rPr>
        <w:tab/>
      </w:r>
      <w:r w:rsidR="006E2BC4" w:rsidRPr="00975364">
        <w:rPr>
          <w:rFonts w:ascii="Book Antiqua" w:hAnsi="Book Antiqua" w:cs="Calibri"/>
          <w:sz w:val="20"/>
          <w:szCs w:val="20"/>
        </w:rPr>
        <w:tab/>
      </w:r>
      <w:r w:rsidR="0017648E" w:rsidRPr="00975364">
        <w:rPr>
          <w:rFonts w:ascii="Book Antiqua" w:hAnsi="Book Antiqua" w:cs="Calibri"/>
          <w:sz w:val="20"/>
          <w:szCs w:val="20"/>
        </w:rPr>
        <w:t>Athletic Director</w:t>
      </w:r>
      <w:r w:rsidR="0017648E" w:rsidRPr="00975364">
        <w:rPr>
          <w:rFonts w:ascii="Book Antiqua" w:hAnsi="Book Antiqua" w:cs="Calibri"/>
          <w:sz w:val="20"/>
          <w:szCs w:val="20"/>
        </w:rPr>
        <w:tab/>
      </w:r>
      <w:r w:rsidR="0017648E" w:rsidRPr="00975364">
        <w:rPr>
          <w:rFonts w:ascii="Book Antiqua" w:hAnsi="Book Antiqua" w:cs="Calibri"/>
          <w:sz w:val="20"/>
          <w:szCs w:val="20"/>
        </w:rPr>
        <w:tab/>
      </w:r>
      <w:r w:rsidR="0017648E" w:rsidRPr="00975364">
        <w:rPr>
          <w:rFonts w:ascii="Book Antiqua" w:hAnsi="Book Antiqua" w:cs="Calibri"/>
          <w:sz w:val="20"/>
          <w:szCs w:val="20"/>
        </w:rPr>
        <w:tab/>
      </w:r>
      <w:r w:rsidR="00092A03" w:rsidRPr="00975364">
        <w:rPr>
          <w:rFonts w:ascii="Book Antiqua" w:hAnsi="Book Antiqua" w:cs="Calibri"/>
          <w:sz w:val="20"/>
          <w:szCs w:val="20"/>
        </w:rPr>
        <w:tab/>
      </w:r>
      <w:r w:rsidR="00092A03" w:rsidRPr="00975364">
        <w:rPr>
          <w:rFonts w:ascii="Book Antiqua" w:hAnsi="Book Antiqua" w:cs="Calibri"/>
          <w:b/>
          <w:sz w:val="20"/>
          <w:szCs w:val="20"/>
        </w:rPr>
        <w:t>DATE:</w:t>
      </w:r>
      <w:r w:rsidR="00975364">
        <w:rPr>
          <w:rFonts w:ascii="Book Antiqua" w:hAnsi="Book Antiqua" w:cs="Calibri"/>
          <w:b/>
          <w:sz w:val="20"/>
          <w:szCs w:val="20"/>
        </w:rPr>
        <w:t xml:space="preserve">  July 15, 2014</w:t>
      </w:r>
    </w:p>
    <w:p w:rsidR="00092A03" w:rsidRPr="00975364" w:rsidRDefault="000C2E21" w:rsidP="0017648E">
      <w:pPr>
        <w:tabs>
          <w:tab w:val="left" w:pos="1530"/>
          <w:tab w:val="left" w:pos="1800"/>
        </w:tabs>
        <w:ind w:right="-720"/>
        <w:rPr>
          <w:rFonts w:ascii="Book Antiqua" w:hAnsi="Book Antiqua" w:cs="Calibri"/>
          <w:b/>
          <w:sz w:val="20"/>
          <w:szCs w:val="20"/>
        </w:rPr>
      </w:pPr>
      <w:r w:rsidRPr="00975364">
        <w:rPr>
          <w:rFonts w:ascii="Book Antiqua" w:hAnsi="Book Antiqua" w:cs="Calibri"/>
          <w:b/>
          <w:sz w:val="20"/>
          <w:szCs w:val="20"/>
        </w:rPr>
        <w:tab/>
      </w:r>
      <w:r w:rsidRPr="00975364">
        <w:rPr>
          <w:rFonts w:ascii="Book Antiqua" w:hAnsi="Book Antiqua" w:cs="Calibri"/>
          <w:b/>
          <w:sz w:val="20"/>
          <w:szCs w:val="20"/>
        </w:rPr>
        <w:tab/>
      </w:r>
    </w:p>
    <w:p w:rsidR="00092A03" w:rsidRPr="00975364" w:rsidRDefault="00092A03" w:rsidP="006E2BC4">
      <w:pPr>
        <w:tabs>
          <w:tab w:val="left" w:pos="1440"/>
          <w:tab w:val="left" w:pos="1800"/>
        </w:tabs>
        <w:rPr>
          <w:rFonts w:ascii="Book Antiqua" w:hAnsi="Book Antiqua" w:cs="Calibri"/>
          <w:b/>
          <w:sz w:val="20"/>
          <w:szCs w:val="20"/>
        </w:rPr>
      </w:pPr>
      <w:r w:rsidRPr="00975364">
        <w:rPr>
          <w:rFonts w:ascii="Book Antiqua" w:hAnsi="Book Antiqua" w:cs="Calibri"/>
          <w:b/>
          <w:sz w:val="20"/>
          <w:szCs w:val="20"/>
        </w:rPr>
        <w:t>REPORTS TO:</w:t>
      </w:r>
      <w:r w:rsidRPr="00975364">
        <w:rPr>
          <w:rFonts w:ascii="Book Antiqua" w:hAnsi="Book Antiqua" w:cs="Calibri"/>
          <w:b/>
          <w:sz w:val="20"/>
          <w:szCs w:val="20"/>
        </w:rPr>
        <w:tab/>
      </w:r>
      <w:r w:rsidR="006E2BC4" w:rsidRPr="00975364">
        <w:rPr>
          <w:rFonts w:ascii="Book Antiqua" w:hAnsi="Book Antiqua" w:cs="Calibri"/>
          <w:b/>
          <w:sz w:val="20"/>
          <w:szCs w:val="20"/>
        </w:rPr>
        <w:tab/>
      </w:r>
      <w:r w:rsidR="000C2E21" w:rsidRPr="00975364">
        <w:rPr>
          <w:rFonts w:ascii="Book Antiqua" w:hAnsi="Book Antiqua" w:cs="Calibri"/>
          <w:sz w:val="20"/>
          <w:szCs w:val="20"/>
        </w:rPr>
        <w:t>High School Principal</w:t>
      </w:r>
      <w:r w:rsidRPr="00975364">
        <w:rPr>
          <w:rFonts w:ascii="Book Antiqua" w:hAnsi="Book Antiqua" w:cs="Calibri"/>
          <w:sz w:val="20"/>
          <w:szCs w:val="20"/>
        </w:rPr>
        <w:tab/>
      </w:r>
      <w:r w:rsidRPr="00975364">
        <w:rPr>
          <w:rFonts w:ascii="Book Antiqua" w:hAnsi="Book Antiqua" w:cs="Calibri"/>
          <w:sz w:val="20"/>
          <w:szCs w:val="20"/>
        </w:rPr>
        <w:tab/>
      </w:r>
      <w:r w:rsidR="0017648E" w:rsidRPr="00975364">
        <w:rPr>
          <w:rFonts w:ascii="Book Antiqua" w:hAnsi="Book Antiqua" w:cs="Calibri"/>
          <w:sz w:val="20"/>
          <w:szCs w:val="20"/>
        </w:rPr>
        <w:tab/>
      </w:r>
      <w:r w:rsidRPr="00975364">
        <w:rPr>
          <w:rFonts w:ascii="Book Antiqua" w:hAnsi="Book Antiqua" w:cs="Calibri"/>
          <w:b/>
          <w:sz w:val="20"/>
          <w:szCs w:val="20"/>
        </w:rPr>
        <w:t>APPROVED BY:</w:t>
      </w:r>
      <w:r w:rsidR="00975364">
        <w:rPr>
          <w:rFonts w:ascii="Book Antiqua" w:hAnsi="Book Antiqua" w:cs="Calibri"/>
          <w:b/>
          <w:sz w:val="20"/>
          <w:szCs w:val="20"/>
        </w:rPr>
        <w:t xml:space="preserve">  TASD School Board</w:t>
      </w:r>
    </w:p>
    <w:p w:rsidR="00092A03" w:rsidRPr="00975364" w:rsidRDefault="00092A03" w:rsidP="00092A03">
      <w:pPr>
        <w:tabs>
          <w:tab w:val="left" w:pos="1440"/>
        </w:tabs>
        <w:rPr>
          <w:rFonts w:ascii="Book Antiqua" w:hAnsi="Book Antiqua" w:cs="Calibri"/>
          <w:b/>
          <w:sz w:val="20"/>
          <w:szCs w:val="20"/>
        </w:rPr>
      </w:pPr>
    </w:p>
    <w:p w:rsidR="00A353C1" w:rsidRPr="00975364" w:rsidRDefault="006E2BC4" w:rsidP="0017648E">
      <w:pPr>
        <w:tabs>
          <w:tab w:val="left" w:pos="1800"/>
        </w:tabs>
        <w:jc w:val="both"/>
        <w:rPr>
          <w:rFonts w:ascii="Book Antiqua" w:hAnsi="Book Antiqua" w:cs="Calibri"/>
          <w:sz w:val="20"/>
          <w:szCs w:val="20"/>
        </w:rPr>
      </w:pPr>
      <w:r w:rsidRPr="00975364">
        <w:rPr>
          <w:rFonts w:ascii="Book Antiqua" w:hAnsi="Book Antiqua" w:cs="Calibri"/>
          <w:b/>
          <w:sz w:val="20"/>
          <w:szCs w:val="20"/>
        </w:rPr>
        <w:t>JOB SUMMARY:</w:t>
      </w:r>
      <w:r w:rsidRPr="00975364">
        <w:rPr>
          <w:rFonts w:ascii="Book Antiqua" w:hAnsi="Book Antiqua" w:cs="Calibri"/>
          <w:b/>
          <w:sz w:val="20"/>
          <w:szCs w:val="20"/>
        </w:rPr>
        <w:tab/>
      </w:r>
      <w:r w:rsidR="000C2E21" w:rsidRPr="00975364">
        <w:rPr>
          <w:rFonts w:ascii="Book Antiqua" w:hAnsi="Book Antiqua" w:cs="Calibri"/>
          <w:sz w:val="20"/>
          <w:szCs w:val="20"/>
        </w:rPr>
        <w:t xml:space="preserve">Assist the principal in the overall administration of the </w:t>
      </w:r>
      <w:r w:rsidR="0017648E" w:rsidRPr="00975364">
        <w:rPr>
          <w:rFonts w:ascii="Book Antiqua" w:hAnsi="Book Antiqua" w:cs="Calibri"/>
          <w:sz w:val="20"/>
          <w:szCs w:val="20"/>
        </w:rPr>
        <w:t>district</w:t>
      </w:r>
      <w:r w:rsidR="000C2E21" w:rsidRPr="00975364">
        <w:rPr>
          <w:rFonts w:ascii="Book Antiqua" w:hAnsi="Book Antiqua" w:cs="Calibri"/>
          <w:sz w:val="20"/>
          <w:szCs w:val="20"/>
        </w:rPr>
        <w:t xml:space="preserve"> athletic program</w:t>
      </w:r>
      <w:r w:rsidR="0017648E" w:rsidRPr="00975364">
        <w:rPr>
          <w:rFonts w:ascii="Book Antiqua" w:hAnsi="Book Antiqua" w:cs="Calibri"/>
          <w:sz w:val="20"/>
          <w:szCs w:val="20"/>
        </w:rPr>
        <w:t xml:space="preserve">. </w:t>
      </w:r>
    </w:p>
    <w:p w:rsidR="00B17018" w:rsidRPr="00975364" w:rsidRDefault="00B17018" w:rsidP="00595D0A">
      <w:pPr>
        <w:ind w:right="3960"/>
        <w:jc w:val="both"/>
        <w:rPr>
          <w:rFonts w:ascii="Book Antiqua" w:hAnsi="Book Antiqua" w:cs="Calibri"/>
          <w:b/>
          <w:sz w:val="20"/>
          <w:szCs w:val="20"/>
        </w:rPr>
      </w:pPr>
    </w:p>
    <w:p w:rsidR="0017648E" w:rsidRPr="00975364" w:rsidRDefault="0017648E" w:rsidP="00595D0A">
      <w:pPr>
        <w:ind w:right="3960"/>
        <w:jc w:val="both"/>
        <w:rPr>
          <w:rFonts w:ascii="Book Antiqua" w:hAnsi="Book Antiqua" w:cs="Calibri"/>
          <w:b/>
          <w:sz w:val="20"/>
          <w:szCs w:val="20"/>
        </w:rPr>
      </w:pPr>
    </w:p>
    <w:p w:rsidR="00A353C1" w:rsidRPr="00975364" w:rsidRDefault="004F4601" w:rsidP="00595D0A">
      <w:pPr>
        <w:ind w:right="3960"/>
        <w:jc w:val="both"/>
        <w:rPr>
          <w:rFonts w:ascii="Book Antiqua" w:hAnsi="Book Antiqua" w:cs="Calibri"/>
          <w:b/>
          <w:sz w:val="20"/>
          <w:szCs w:val="20"/>
        </w:rPr>
      </w:pPr>
      <w:r w:rsidRPr="00975364">
        <w:rPr>
          <w:rFonts w:ascii="Book Antiqua" w:hAnsi="Book Antiqua" w:cs="Calibri"/>
          <w:b/>
          <w:sz w:val="20"/>
          <w:szCs w:val="20"/>
        </w:rPr>
        <w:t>ESSENTIAL DUTIES AND RESPONSIBILITIES:</w:t>
      </w:r>
    </w:p>
    <w:p w:rsidR="00A353C1" w:rsidRPr="00975364" w:rsidRDefault="00A353C1" w:rsidP="00595D0A">
      <w:pPr>
        <w:pStyle w:val="Style1"/>
        <w:adjustRightInd/>
        <w:jc w:val="both"/>
        <w:rPr>
          <w:rFonts w:ascii="Book Antiqua" w:hAnsi="Book Antiqua" w:cs="Calibri"/>
          <w:sz w:val="20"/>
          <w:szCs w:val="20"/>
        </w:rPr>
      </w:pPr>
    </w:p>
    <w:p w:rsidR="000C2E21" w:rsidRPr="00975364" w:rsidRDefault="000C2E21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 w:rsidRPr="00975364">
        <w:rPr>
          <w:rFonts w:ascii="Book Antiqua" w:hAnsi="Book Antiqua" w:cs="Calibri"/>
          <w:sz w:val="20"/>
          <w:szCs w:val="20"/>
        </w:rPr>
        <w:t xml:space="preserve">Collaborate with the </w:t>
      </w:r>
      <w:r w:rsidR="001D3470" w:rsidRPr="00975364">
        <w:rPr>
          <w:rFonts w:ascii="Book Antiqua" w:hAnsi="Book Antiqua" w:cs="Calibri"/>
          <w:sz w:val="20"/>
          <w:szCs w:val="20"/>
        </w:rPr>
        <w:t>superintendent</w:t>
      </w:r>
      <w:r w:rsidR="006A3762" w:rsidRPr="00975364">
        <w:rPr>
          <w:rFonts w:ascii="Book Antiqua" w:hAnsi="Book Antiqua" w:cs="Calibri"/>
          <w:sz w:val="20"/>
          <w:szCs w:val="20"/>
        </w:rPr>
        <w:t xml:space="preserve"> and </w:t>
      </w:r>
      <w:r w:rsidR="001D3470" w:rsidRPr="00975364">
        <w:rPr>
          <w:rFonts w:ascii="Book Antiqua" w:hAnsi="Book Antiqua" w:cs="Calibri"/>
          <w:sz w:val="20"/>
          <w:szCs w:val="20"/>
        </w:rPr>
        <w:t>senior</w:t>
      </w:r>
      <w:r w:rsidRPr="00975364">
        <w:rPr>
          <w:rFonts w:ascii="Book Antiqua" w:hAnsi="Book Antiqua" w:cs="Calibri"/>
          <w:sz w:val="20"/>
          <w:szCs w:val="20"/>
        </w:rPr>
        <w:t xml:space="preserve"> high school principal to develop a strong administrative team concept.</w:t>
      </w:r>
    </w:p>
    <w:p w:rsidR="000C2E21" w:rsidRPr="00975364" w:rsidRDefault="000C2E21" w:rsidP="00595D0A">
      <w:pPr>
        <w:pStyle w:val="ListParagraph"/>
        <w:jc w:val="both"/>
        <w:rPr>
          <w:rFonts w:ascii="Book Antiqua" w:hAnsi="Book Antiqua" w:cs="Calibri"/>
          <w:sz w:val="20"/>
          <w:szCs w:val="20"/>
        </w:rPr>
      </w:pPr>
    </w:p>
    <w:p w:rsidR="00027131" w:rsidRPr="00975364" w:rsidRDefault="0017648E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 w:rsidRPr="00975364">
        <w:rPr>
          <w:rFonts w:ascii="Book Antiqua" w:hAnsi="Book Antiqua" w:cs="Calibri"/>
          <w:sz w:val="20"/>
          <w:szCs w:val="20"/>
        </w:rPr>
        <w:t>Is responsible for</w:t>
      </w:r>
      <w:r w:rsidR="000C2E21" w:rsidRPr="00975364">
        <w:rPr>
          <w:rFonts w:ascii="Book Antiqua" w:hAnsi="Book Antiqua" w:cs="Calibri"/>
          <w:sz w:val="20"/>
          <w:szCs w:val="20"/>
        </w:rPr>
        <w:t xml:space="preserve"> the administration of the </w:t>
      </w:r>
      <w:r w:rsidRPr="00975364">
        <w:rPr>
          <w:rFonts w:ascii="Book Antiqua" w:hAnsi="Book Antiqua" w:cs="Calibri"/>
          <w:sz w:val="20"/>
          <w:szCs w:val="20"/>
        </w:rPr>
        <w:t xml:space="preserve">senior </w:t>
      </w:r>
      <w:r w:rsidR="000C2E21" w:rsidRPr="00975364">
        <w:rPr>
          <w:rFonts w:ascii="Book Antiqua" w:hAnsi="Book Antiqua" w:cs="Calibri"/>
          <w:sz w:val="20"/>
          <w:szCs w:val="20"/>
        </w:rPr>
        <w:t xml:space="preserve">high </w:t>
      </w:r>
      <w:r w:rsidRPr="00975364">
        <w:rPr>
          <w:rFonts w:ascii="Book Antiqua" w:hAnsi="Book Antiqua" w:cs="Calibri"/>
          <w:sz w:val="20"/>
          <w:szCs w:val="20"/>
        </w:rPr>
        <w:t xml:space="preserve">and junior high </w:t>
      </w:r>
      <w:r w:rsidR="000C2E21" w:rsidRPr="00975364">
        <w:rPr>
          <w:rFonts w:ascii="Book Antiqua" w:hAnsi="Book Antiqua" w:cs="Calibri"/>
          <w:sz w:val="20"/>
          <w:szCs w:val="20"/>
        </w:rPr>
        <w:t>athletic program</w:t>
      </w:r>
      <w:r w:rsidRPr="00975364">
        <w:rPr>
          <w:rFonts w:ascii="Book Antiqua" w:hAnsi="Book Antiqua" w:cs="Calibri"/>
          <w:sz w:val="20"/>
          <w:szCs w:val="20"/>
        </w:rPr>
        <w:t>s.</w:t>
      </w:r>
    </w:p>
    <w:p w:rsidR="0017648E" w:rsidRPr="00975364" w:rsidRDefault="0017648E" w:rsidP="0017648E">
      <w:pPr>
        <w:pStyle w:val="ListParagraph"/>
        <w:rPr>
          <w:rFonts w:ascii="Book Antiqua" w:hAnsi="Book Antiqua" w:cs="Calibri"/>
          <w:sz w:val="20"/>
          <w:szCs w:val="20"/>
        </w:rPr>
      </w:pPr>
    </w:p>
    <w:p w:rsidR="00027131" w:rsidRPr="00975364" w:rsidRDefault="005E224D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 w:rsidRPr="00975364">
        <w:rPr>
          <w:rFonts w:ascii="Book Antiqua" w:hAnsi="Book Antiqua" w:cs="Calibri"/>
          <w:sz w:val="20"/>
          <w:szCs w:val="20"/>
        </w:rPr>
        <w:t>Oversee</w:t>
      </w:r>
      <w:r w:rsidR="00027131" w:rsidRPr="00975364">
        <w:rPr>
          <w:rFonts w:ascii="Book Antiqua" w:hAnsi="Book Antiqua" w:cs="Calibri"/>
          <w:sz w:val="20"/>
          <w:szCs w:val="20"/>
        </w:rPr>
        <w:t xml:space="preserve"> the scheduling of athletic </w:t>
      </w:r>
      <w:r w:rsidR="0017648E" w:rsidRPr="00975364">
        <w:rPr>
          <w:rFonts w:ascii="Book Antiqua" w:hAnsi="Book Antiqua" w:cs="Calibri"/>
          <w:sz w:val="20"/>
          <w:szCs w:val="20"/>
        </w:rPr>
        <w:t>contests</w:t>
      </w:r>
      <w:r w:rsidR="00027131" w:rsidRPr="00975364">
        <w:rPr>
          <w:rFonts w:ascii="Book Antiqua" w:hAnsi="Book Antiqua" w:cs="Calibri"/>
          <w:sz w:val="20"/>
          <w:szCs w:val="20"/>
        </w:rPr>
        <w:t xml:space="preserve"> including </w:t>
      </w:r>
      <w:r w:rsidR="0017648E" w:rsidRPr="00975364">
        <w:rPr>
          <w:rFonts w:ascii="Book Antiqua" w:hAnsi="Book Antiqua" w:cs="Calibri"/>
          <w:sz w:val="20"/>
          <w:szCs w:val="20"/>
        </w:rPr>
        <w:t>the date and time of athletic contests, the officials, the necessary workers, the facilities and any required transportation.</w:t>
      </w:r>
      <w:r w:rsidR="00027131" w:rsidRPr="00975364">
        <w:rPr>
          <w:rFonts w:ascii="Book Antiqua" w:hAnsi="Book Antiqua" w:cs="Calibri"/>
          <w:sz w:val="20"/>
          <w:szCs w:val="20"/>
        </w:rPr>
        <w:t xml:space="preserve"> </w:t>
      </w:r>
    </w:p>
    <w:p w:rsidR="0017648E" w:rsidRPr="00975364" w:rsidRDefault="0017648E" w:rsidP="0017648E">
      <w:pPr>
        <w:pStyle w:val="ListParagraph"/>
        <w:rPr>
          <w:rFonts w:ascii="Book Antiqua" w:hAnsi="Book Antiqua" w:cs="Calibri"/>
          <w:sz w:val="20"/>
          <w:szCs w:val="20"/>
        </w:rPr>
      </w:pPr>
    </w:p>
    <w:p w:rsidR="0017648E" w:rsidRPr="00975364" w:rsidRDefault="0017648E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 w:rsidRPr="00975364">
        <w:rPr>
          <w:rFonts w:ascii="Book Antiqua" w:hAnsi="Book Antiqua" w:cs="Calibri"/>
          <w:sz w:val="20"/>
          <w:szCs w:val="20"/>
        </w:rPr>
        <w:t>Oversee the functioning of athletic events including selling and taking tickets, arranging for security, arranging medical facilities, providing facilities for the visiting team and have all necessary game equipment ready.</w:t>
      </w:r>
    </w:p>
    <w:p w:rsidR="0017648E" w:rsidRPr="00975364" w:rsidRDefault="0017648E" w:rsidP="0017648E">
      <w:pPr>
        <w:pStyle w:val="ListParagraph"/>
        <w:rPr>
          <w:rFonts w:ascii="Book Antiqua" w:hAnsi="Book Antiqua" w:cs="Calibri"/>
          <w:sz w:val="20"/>
          <w:szCs w:val="20"/>
        </w:rPr>
      </w:pPr>
    </w:p>
    <w:p w:rsidR="00027131" w:rsidRPr="00975364" w:rsidRDefault="00027131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 w:rsidRPr="00975364">
        <w:rPr>
          <w:rFonts w:ascii="Book Antiqua" w:hAnsi="Book Antiqua" w:cs="Calibri"/>
          <w:sz w:val="20"/>
          <w:szCs w:val="20"/>
        </w:rPr>
        <w:t>Oversee inventory and requisitioning of athletic equipment and medical sup</w:t>
      </w:r>
      <w:r w:rsidR="0017648E" w:rsidRPr="00975364">
        <w:rPr>
          <w:rFonts w:ascii="Book Antiqua" w:hAnsi="Book Antiqua" w:cs="Calibri"/>
          <w:sz w:val="20"/>
          <w:szCs w:val="20"/>
        </w:rPr>
        <w:t>plies for the athletic programs.</w:t>
      </w:r>
    </w:p>
    <w:p w:rsidR="0017648E" w:rsidRPr="00975364" w:rsidRDefault="0017648E" w:rsidP="0017648E">
      <w:pPr>
        <w:pStyle w:val="ListParagraph"/>
        <w:rPr>
          <w:rFonts w:ascii="Book Antiqua" w:hAnsi="Book Antiqua" w:cs="Calibri"/>
          <w:sz w:val="20"/>
          <w:szCs w:val="20"/>
        </w:rPr>
      </w:pPr>
    </w:p>
    <w:p w:rsidR="0017648E" w:rsidRPr="00975364" w:rsidRDefault="0017648E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 w:rsidRPr="00975364">
        <w:rPr>
          <w:rFonts w:ascii="Book Antiqua" w:hAnsi="Book Antiqua" w:cs="Calibri"/>
          <w:sz w:val="20"/>
          <w:szCs w:val="20"/>
        </w:rPr>
        <w:t>Maintain relations with opponent school districts through contracts, league meetings and district meetings.</w:t>
      </w:r>
    </w:p>
    <w:p w:rsidR="00027131" w:rsidRPr="00975364" w:rsidRDefault="00027131" w:rsidP="00595D0A">
      <w:pPr>
        <w:pStyle w:val="ListParagraph"/>
        <w:jc w:val="both"/>
        <w:rPr>
          <w:rFonts w:ascii="Book Antiqua" w:hAnsi="Book Antiqua" w:cs="Calibri"/>
          <w:sz w:val="20"/>
          <w:szCs w:val="20"/>
        </w:rPr>
      </w:pPr>
    </w:p>
    <w:p w:rsidR="00027131" w:rsidRPr="00975364" w:rsidRDefault="00027131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 w:rsidRPr="00975364">
        <w:rPr>
          <w:rFonts w:ascii="Book Antiqua" w:hAnsi="Book Antiqua" w:cs="Calibri"/>
          <w:sz w:val="20"/>
          <w:szCs w:val="20"/>
        </w:rPr>
        <w:t>Plan and arrange for parents’ nights and the All Sports Night.</w:t>
      </w:r>
    </w:p>
    <w:p w:rsidR="00027131" w:rsidRPr="00975364" w:rsidRDefault="00027131" w:rsidP="00595D0A">
      <w:pPr>
        <w:pStyle w:val="ListParagraph"/>
        <w:jc w:val="both"/>
        <w:rPr>
          <w:rFonts w:ascii="Book Antiqua" w:hAnsi="Book Antiqua" w:cs="Calibri"/>
          <w:sz w:val="20"/>
          <w:szCs w:val="20"/>
        </w:rPr>
      </w:pPr>
    </w:p>
    <w:p w:rsidR="00027131" w:rsidRPr="00975364" w:rsidRDefault="00027131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 w:rsidRPr="00975364">
        <w:rPr>
          <w:rFonts w:ascii="Book Antiqua" w:hAnsi="Book Antiqua" w:cs="Calibri"/>
          <w:sz w:val="20"/>
          <w:szCs w:val="20"/>
        </w:rPr>
        <w:t>Attend all home football games and appoint game managers to assist for other home athletic events.</w:t>
      </w:r>
    </w:p>
    <w:p w:rsidR="00027131" w:rsidRPr="00975364" w:rsidRDefault="00027131" w:rsidP="00595D0A">
      <w:pPr>
        <w:pStyle w:val="ListParagraph"/>
        <w:jc w:val="both"/>
        <w:rPr>
          <w:rFonts w:ascii="Book Antiqua" w:hAnsi="Book Antiqua" w:cs="Calibri"/>
          <w:sz w:val="20"/>
          <w:szCs w:val="20"/>
        </w:rPr>
      </w:pPr>
    </w:p>
    <w:p w:rsidR="00027131" w:rsidRPr="00975364" w:rsidRDefault="00027131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 w:rsidRPr="00975364">
        <w:rPr>
          <w:rFonts w:ascii="Book Antiqua" w:hAnsi="Book Antiqua" w:cs="Calibri"/>
          <w:sz w:val="20"/>
          <w:szCs w:val="20"/>
        </w:rPr>
        <w:t>Oversee academic eligibility of athletes.</w:t>
      </w:r>
    </w:p>
    <w:p w:rsidR="00027131" w:rsidRPr="00975364" w:rsidRDefault="00027131" w:rsidP="00595D0A">
      <w:pPr>
        <w:pStyle w:val="ListParagraph"/>
        <w:jc w:val="both"/>
        <w:rPr>
          <w:rFonts w:ascii="Book Antiqua" w:hAnsi="Book Antiqua" w:cs="Calibri"/>
          <w:sz w:val="20"/>
          <w:szCs w:val="20"/>
        </w:rPr>
      </w:pPr>
    </w:p>
    <w:p w:rsidR="00027131" w:rsidRPr="00975364" w:rsidRDefault="00027131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 w:rsidRPr="00975364">
        <w:rPr>
          <w:rFonts w:ascii="Book Antiqua" w:hAnsi="Book Antiqua" w:cs="Calibri"/>
          <w:sz w:val="20"/>
          <w:szCs w:val="20"/>
        </w:rPr>
        <w:t>Recommend, in conference the superintendent and principal, the hiring, assigning and replacement of the athletic staff.</w:t>
      </w:r>
    </w:p>
    <w:p w:rsidR="0017648E" w:rsidRPr="00975364" w:rsidRDefault="0017648E" w:rsidP="0017648E">
      <w:pPr>
        <w:pStyle w:val="ListParagraph"/>
        <w:rPr>
          <w:rFonts w:ascii="Book Antiqua" w:hAnsi="Book Antiqua" w:cs="Calibri"/>
          <w:sz w:val="20"/>
          <w:szCs w:val="20"/>
        </w:rPr>
      </w:pPr>
    </w:p>
    <w:p w:rsidR="0017648E" w:rsidRPr="00975364" w:rsidRDefault="0017648E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 w:rsidRPr="00975364">
        <w:rPr>
          <w:rFonts w:ascii="Book Antiqua" w:hAnsi="Book Antiqua" w:cs="Calibri"/>
          <w:sz w:val="20"/>
          <w:szCs w:val="20"/>
        </w:rPr>
        <w:t>Provide oversight of all athletic personnel including both coaches and students.</w:t>
      </w:r>
    </w:p>
    <w:p w:rsidR="0017648E" w:rsidRPr="00975364" w:rsidRDefault="0017648E" w:rsidP="0017648E">
      <w:pPr>
        <w:pStyle w:val="ListParagraph"/>
        <w:rPr>
          <w:rFonts w:ascii="Book Antiqua" w:hAnsi="Book Antiqua" w:cs="Calibri"/>
          <w:sz w:val="20"/>
          <w:szCs w:val="20"/>
        </w:rPr>
      </w:pPr>
    </w:p>
    <w:p w:rsidR="0017648E" w:rsidRPr="00975364" w:rsidRDefault="0017648E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 w:rsidRPr="00975364">
        <w:rPr>
          <w:rFonts w:ascii="Book Antiqua" w:hAnsi="Book Antiqua" w:cs="Calibri"/>
          <w:sz w:val="20"/>
          <w:szCs w:val="20"/>
        </w:rPr>
        <w:t>Evaluate all coaching staff, either directly or indirectly.</w:t>
      </w:r>
    </w:p>
    <w:p w:rsidR="0017648E" w:rsidRPr="00975364" w:rsidRDefault="0017648E" w:rsidP="0017648E">
      <w:pPr>
        <w:pStyle w:val="ListParagraph"/>
        <w:rPr>
          <w:rFonts w:ascii="Book Antiqua" w:hAnsi="Book Antiqua" w:cs="Calibri"/>
          <w:sz w:val="20"/>
          <w:szCs w:val="20"/>
        </w:rPr>
      </w:pPr>
    </w:p>
    <w:p w:rsidR="0017648E" w:rsidRPr="00975364" w:rsidRDefault="0017648E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 w:rsidRPr="00975364">
        <w:rPr>
          <w:rFonts w:ascii="Book Antiqua" w:hAnsi="Book Antiqua" w:cs="Calibri"/>
          <w:sz w:val="20"/>
          <w:szCs w:val="20"/>
        </w:rPr>
        <w:t>Maintain relationships with booster organizations, parents and the general community.</w:t>
      </w:r>
    </w:p>
    <w:p w:rsidR="00027131" w:rsidRPr="00975364" w:rsidRDefault="00027131" w:rsidP="00595D0A">
      <w:pPr>
        <w:pStyle w:val="ListParagraph"/>
        <w:jc w:val="both"/>
        <w:rPr>
          <w:rFonts w:ascii="Book Antiqua" w:hAnsi="Book Antiqua" w:cs="Calibri"/>
          <w:sz w:val="20"/>
          <w:szCs w:val="20"/>
        </w:rPr>
      </w:pPr>
    </w:p>
    <w:p w:rsidR="006F4DDB" w:rsidRPr="00975364" w:rsidRDefault="006F4DDB" w:rsidP="00595D0A">
      <w:pPr>
        <w:pStyle w:val="ListParagraph"/>
        <w:numPr>
          <w:ilvl w:val="0"/>
          <w:numId w:val="7"/>
        </w:numPr>
        <w:jc w:val="both"/>
        <w:rPr>
          <w:rFonts w:ascii="Book Antiqua" w:hAnsi="Book Antiqua" w:cs="Calibri"/>
          <w:sz w:val="20"/>
          <w:szCs w:val="20"/>
        </w:rPr>
      </w:pPr>
      <w:r w:rsidRPr="00975364">
        <w:rPr>
          <w:rFonts w:ascii="Book Antiqua" w:hAnsi="Book Antiqua" w:cs="Calibri"/>
          <w:sz w:val="20"/>
          <w:szCs w:val="20"/>
        </w:rPr>
        <w:t xml:space="preserve">Perform other duties as assigned by the </w:t>
      </w:r>
      <w:r w:rsidR="000C2E21" w:rsidRPr="00975364">
        <w:rPr>
          <w:rFonts w:ascii="Book Antiqua" w:hAnsi="Book Antiqua" w:cs="Calibri"/>
          <w:sz w:val="20"/>
          <w:szCs w:val="20"/>
        </w:rPr>
        <w:t>High School Principal</w:t>
      </w:r>
    </w:p>
    <w:p w:rsidR="006F4DDB" w:rsidRPr="00975364" w:rsidRDefault="006F4DDB" w:rsidP="006F4DDB">
      <w:pPr>
        <w:pStyle w:val="ListParagraph"/>
        <w:rPr>
          <w:rFonts w:ascii="Book Antiqua" w:hAnsi="Book Antiqua" w:cs="Calibri"/>
          <w:sz w:val="20"/>
          <w:szCs w:val="20"/>
        </w:rPr>
      </w:pPr>
    </w:p>
    <w:p w:rsidR="00E73AB7" w:rsidRPr="00975364" w:rsidRDefault="00E73AB7" w:rsidP="001966F6">
      <w:pPr>
        <w:tabs>
          <w:tab w:val="left" w:pos="1008"/>
          <w:tab w:val="left" w:pos="2160"/>
          <w:tab w:val="left" w:pos="6480"/>
        </w:tabs>
        <w:ind w:left="2160" w:hanging="2160"/>
        <w:rPr>
          <w:rFonts w:ascii="Book Antiqua" w:hAnsi="Book Antiqua"/>
          <w:b/>
          <w:sz w:val="20"/>
          <w:szCs w:val="20"/>
        </w:rPr>
      </w:pPr>
    </w:p>
    <w:p w:rsidR="0017648E" w:rsidRPr="00975364" w:rsidRDefault="001966F6" w:rsidP="001966F6">
      <w:pPr>
        <w:tabs>
          <w:tab w:val="left" w:pos="1008"/>
          <w:tab w:val="left" w:pos="2160"/>
          <w:tab w:val="left" w:pos="6480"/>
        </w:tabs>
        <w:ind w:left="2160" w:hanging="2160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b/>
          <w:sz w:val="20"/>
          <w:szCs w:val="20"/>
        </w:rPr>
        <w:t xml:space="preserve">QUALIFICATIONS: </w:t>
      </w:r>
      <w:r w:rsidRPr="00975364">
        <w:rPr>
          <w:rFonts w:ascii="Book Antiqua" w:hAnsi="Book Antiqua"/>
          <w:b/>
          <w:sz w:val="20"/>
          <w:szCs w:val="20"/>
        </w:rPr>
        <w:tab/>
      </w:r>
      <w:r w:rsidR="0017648E" w:rsidRPr="00975364">
        <w:rPr>
          <w:rFonts w:ascii="Book Antiqua" w:hAnsi="Book Antiqua"/>
          <w:sz w:val="20"/>
          <w:szCs w:val="20"/>
        </w:rPr>
        <w:t>Associates Degree or higher is required</w:t>
      </w:r>
    </w:p>
    <w:p w:rsidR="0017648E" w:rsidRPr="00975364" w:rsidRDefault="0017648E" w:rsidP="001966F6">
      <w:pPr>
        <w:tabs>
          <w:tab w:val="left" w:pos="1008"/>
          <w:tab w:val="left" w:pos="2160"/>
          <w:tab w:val="left" w:pos="6480"/>
        </w:tabs>
        <w:ind w:left="2160" w:hanging="2160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b/>
          <w:sz w:val="20"/>
          <w:szCs w:val="20"/>
        </w:rPr>
        <w:tab/>
      </w:r>
      <w:r w:rsidRPr="00975364">
        <w:rPr>
          <w:rFonts w:ascii="Book Antiqua" w:hAnsi="Book Antiqua"/>
          <w:b/>
          <w:sz w:val="20"/>
          <w:szCs w:val="20"/>
        </w:rPr>
        <w:tab/>
      </w:r>
      <w:r w:rsidRPr="00975364">
        <w:rPr>
          <w:rFonts w:ascii="Book Antiqua" w:hAnsi="Book Antiqua"/>
          <w:sz w:val="20"/>
          <w:szCs w:val="20"/>
        </w:rPr>
        <w:t>Preference for public school experience</w:t>
      </w:r>
    </w:p>
    <w:p w:rsidR="001966F6" w:rsidRPr="00975364" w:rsidRDefault="001966F6" w:rsidP="001966F6">
      <w:pPr>
        <w:tabs>
          <w:tab w:val="left" w:pos="1008"/>
          <w:tab w:val="left" w:pos="2160"/>
          <w:tab w:val="left" w:pos="6480"/>
        </w:tabs>
        <w:ind w:left="2160" w:hanging="2160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b/>
          <w:sz w:val="20"/>
          <w:szCs w:val="20"/>
        </w:rPr>
        <w:tab/>
      </w:r>
      <w:r w:rsidRPr="00975364">
        <w:rPr>
          <w:rFonts w:ascii="Book Antiqua" w:hAnsi="Book Antiqua"/>
          <w:b/>
          <w:sz w:val="20"/>
          <w:szCs w:val="20"/>
        </w:rPr>
        <w:tab/>
      </w:r>
      <w:r w:rsidR="0017648E" w:rsidRPr="00975364">
        <w:rPr>
          <w:rFonts w:ascii="Book Antiqua" w:hAnsi="Book Antiqua"/>
          <w:sz w:val="20"/>
          <w:szCs w:val="20"/>
        </w:rPr>
        <w:t>S</w:t>
      </w:r>
      <w:r w:rsidRPr="00975364">
        <w:rPr>
          <w:rFonts w:ascii="Book Antiqua" w:hAnsi="Book Antiqua"/>
          <w:sz w:val="20"/>
          <w:szCs w:val="20"/>
        </w:rPr>
        <w:t xml:space="preserve">upervisory experience is helpful </w:t>
      </w:r>
    </w:p>
    <w:p w:rsidR="001966F6" w:rsidRPr="00975364" w:rsidRDefault="001966F6" w:rsidP="0017648E">
      <w:pPr>
        <w:tabs>
          <w:tab w:val="left" w:pos="1008"/>
          <w:tab w:val="left" w:pos="2160"/>
          <w:tab w:val="left" w:pos="6480"/>
        </w:tabs>
        <w:ind w:left="2160" w:hanging="2160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b/>
          <w:sz w:val="20"/>
          <w:szCs w:val="20"/>
        </w:rPr>
        <w:tab/>
      </w:r>
      <w:r w:rsidRPr="00975364">
        <w:rPr>
          <w:rFonts w:ascii="Book Antiqua" w:hAnsi="Book Antiqua"/>
          <w:b/>
          <w:sz w:val="20"/>
          <w:szCs w:val="20"/>
        </w:rPr>
        <w:tab/>
      </w:r>
      <w:r w:rsidRPr="00975364">
        <w:rPr>
          <w:rFonts w:ascii="Book Antiqua" w:hAnsi="Book Antiqua"/>
          <w:sz w:val="20"/>
          <w:szCs w:val="20"/>
        </w:rPr>
        <w:t xml:space="preserve">Submission of pre-employment medical </w:t>
      </w:r>
      <w:r w:rsidR="0017648E" w:rsidRPr="00975364">
        <w:rPr>
          <w:rFonts w:ascii="Book Antiqua" w:hAnsi="Book Antiqua"/>
          <w:sz w:val="20"/>
          <w:szCs w:val="20"/>
        </w:rPr>
        <w:t xml:space="preserve">examination (Section 148 of the </w:t>
      </w:r>
      <w:r w:rsidRPr="00975364">
        <w:rPr>
          <w:rFonts w:ascii="Book Antiqua" w:hAnsi="Book Antiqua"/>
          <w:sz w:val="20"/>
          <w:szCs w:val="20"/>
        </w:rPr>
        <w:lastRenderedPageBreak/>
        <w:t>Pennsylvania School Code)</w:t>
      </w:r>
    </w:p>
    <w:p w:rsidR="001966F6" w:rsidRPr="00975364" w:rsidRDefault="001966F6" w:rsidP="001966F6">
      <w:pPr>
        <w:pStyle w:val="BodyTextIndent"/>
        <w:tabs>
          <w:tab w:val="left" w:pos="2880"/>
        </w:tabs>
        <w:rPr>
          <w:rFonts w:ascii="Book Antiqua" w:hAnsi="Book Antiqua"/>
        </w:rPr>
      </w:pPr>
      <w:r w:rsidRPr="00975364">
        <w:rPr>
          <w:rFonts w:ascii="Book Antiqua" w:hAnsi="Book Antiqua"/>
        </w:rPr>
        <w:tab/>
      </w:r>
      <w:r w:rsidRPr="00975364">
        <w:rPr>
          <w:rFonts w:ascii="Book Antiqua" w:hAnsi="Book Antiqua"/>
        </w:rPr>
        <w:tab/>
        <w:t xml:space="preserve">Submission of a report of criminal history record from the Pennsylvania State Police (Section 111 of the Pennsylvania School Code) </w:t>
      </w:r>
    </w:p>
    <w:p w:rsidR="001966F6" w:rsidRPr="00975364" w:rsidRDefault="001966F6" w:rsidP="001966F6">
      <w:pPr>
        <w:tabs>
          <w:tab w:val="left" w:pos="1008"/>
          <w:tab w:val="left" w:pos="2160"/>
          <w:tab w:val="left" w:pos="2880"/>
          <w:tab w:val="left" w:pos="6480"/>
        </w:tabs>
        <w:ind w:left="2160" w:hanging="2160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sz w:val="20"/>
          <w:szCs w:val="20"/>
        </w:rPr>
        <w:tab/>
      </w:r>
      <w:r w:rsidRPr="00975364">
        <w:rPr>
          <w:rFonts w:ascii="Book Antiqua" w:hAnsi="Book Antiqua"/>
          <w:sz w:val="20"/>
          <w:szCs w:val="20"/>
        </w:rPr>
        <w:tab/>
        <w:t>Submission of a clearance report from the Pennsylvania Department of Public Welfare in accordance with Act 151 of 1994</w:t>
      </w:r>
    </w:p>
    <w:p w:rsidR="001966F6" w:rsidRPr="00975364" w:rsidRDefault="001966F6" w:rsidP="001966F6">
      <w:pPr>
        <w:tabs>
          <w:tab w:val="left" w:pos="1008"/>
          <w:tab w:val="left" w:pos="2160"/>
          <w:tab w:val="left" w:pos="2880"/>
          <w:tab w:val="left" w:pos="6480"/>
        </w:tabs>
        <w:ind w:left="2160" w:hanging="2160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sz w:val="20"/>
          <w:szCs w:val="20"/>
        </w:rPr>
        <w:tab/>
      </w:r>
      <w:r w:rsidRPr="00975364">
        <w:rPr>
          <w:rFonts w:ascii="Book Antiqua" w:hAnsi="Book Antiqua"/>
          <w:sz w:val="20"/>
          <w:szCs w:val="20"/>
        </w:rPr>
        <w:tab/>
        <w:t>Submission of Federal Criminal History Record in accordance with Act 114 of 2006</w:t>
      </w:r>
    </w:p>
    <w:p w:rsidR="001966F6" w:rsidRPr="00975364" w:rsidRDefault="001966F6" w:rsidP="001966F6">
      <w:pPr>
        <w:pStyle w:val="BodyTextIndent"/>
        <w:rPr>
          <w:rFonts w:ascii="Book Antiqua" w:hAnsi="Book Antiqua"/>
        </w:rPr>
      </w:pPr>
      <w:r w:rsidRPr="00975364">
        <w:rPr>
          <w:rFonts w:ascii="Book Antiqua" w:hAnsi="Book Antiqua"/>
        </w:rPr>
        <w:tab/>
      </w:r>
      <w:r w:rsidRPr="00975364">
        <w:rPr>
          <w:rFonts w:ascii="Book Antiqua" w:hAnsi="Book Antiqua"/>
        </w:rPr>
        <w:tab/>
        <w:t>Such alternatives to the above qualifications as the Board may find appropriate and acceptable</w:t>
      </w:r>
    </w:p>
    <w:p w:rsidR="001966F6" w:rsidRPr="00975364" w:rsidRDefault="001966F6" w:rsidP="001966F6">
      <w:pPr>
        <w:tabs>
          <w:tab w:val="left" w:pos="1008"/>
          <w:tab w:val="left" w:pos="2880"/>
          <w:tab w:val="left" w:pos="6480"/>
        </w:tabs>
        <w:ind w:left="2880" w:hanging="2880"/>
        <w:jc w:val="both"/>
        <w:rPr>
          <w:rFonts w:ascii="Book Antiqua" w:hAnsi="Book Antiqua"/>
          <w:sz w:val="20"/>
          <w:szCs w:val="20"/>
        </w:rPr>
      </w:pPr>
    </w:p>
    <w:p w:rsidR="001966F6" w:rsidRPr="00975364" w:rsidRDefault="001966F6" w:rsidP="001966F6">
      <w:pPr>
        <w:tabs>
          <w:tab w:val="left" w:pos="1008"/>
          <w:tab w:val="left" w:pos="2160"/>
        </w:tabs>
        <w:jc w:val="both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b/>
          <w:sz w:val="20"/>
          <w:szCs w:val="20"/>
        </w:rPr>
        <w:t xml:space="preserve">PHYSICAL DEMANDS: </w:t>
      </w:r>
      <w:r w:rsidRPr="00975364">
        <w:rPr>
          <w:rFonts w:ascii="Book Antiqua" w:hAnsi="Book Antiqua"/>
          <w:sz w:val="20"/>
          <w:szCs w:val="20"/>
        </w:rPr>
        <w:t xml:space="preserve">Ability to reach above and below the waist  </w:t>
      </w:r>
    </w:p>
    <w:p w:rsidR="001966F6" w:rsidRPr="00975364" w:rsidRDefault="001966F6" w:rsidP="001966F6">
      <w:pPr>
        <w:pStyle w:val="BodyTextIndent2"/>
        <w:tabs>
          <w:tab w:val="clear" w:pos="2880"/>
          <w:tab w:val="left" w:pos="2160"/>
        </w:tabs>
        <w:ind w:left="2160"/>
        <w:jc w:val="both"/>
        <w:rPr>
          <w:rFonts w:ascii="Book Antiqua" w:hAnsi="Book Antiqua"/>
          <w:sz w:val="20"/>
        </w:rPr>
      </w:pPr>
      <w:r w:rsidRPr="00975364">
        <w:rPr>
          <w:rFonts w:ascii="Book Antiqua" w:hAnsi="Book Antiqua"/>
          <w:sz w:val="20"/>
        </w:rPr>
        <w:t>Ability to use fingers to pick, feel and grasp objects</w:t>
      </w:r>
    </w:p>
    <w:p w:rsidR="001966F6" w:rsidRPr="00975364" w:rsidRDefault="001966F6" w:rsidP="001966F6">
      <w:pPr>
        <w:tabs>
          <w:tab w:val="left" w:pos="1008"/>
          <w:tab w:val="left" w:pos="2160"/>
          <w:tab w:val="left" w:pos="6480"/>
        </w:tabs>
        <w:ind w:left="2160"/>
        <w:jc w:val="both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sz w:val="20"/>
          <w:szCs w:val="20"/>
        </w:rPr>
        <w:t xml:space="preserve">Some stooping, bending and twisting of the body  </w:t>
      </w:r>
    </w:p>
    <w:p w:rsidR="001966F6" w:rsidRPr="00975364" w:rsidRDefault="001966F6" w:rsidP="001966F6">
      <w:pPr>
        <w:tabs>
          <w:tab w:val="left" w:pos="1008"/>
          <w:tab w:val="left" w:pos="2160"/>
          <w:tab w:val="left" w:pos="6480"/>
        </w:tabs>
        <w:ind w:left="2160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sz w:val="20"/>
          <w:szCs w:val="20"/>
        </w:rPr>
        <w:t>Ability to lift and/or carry supplies and/or papers weighing no more than</w:t>
      </w:r>
      <w:r w:rsidR="0017648E" w:rsidRPr="00975364">
        <w:rPr>
          <w:rFonts w:ascii="Book Antiqua" w:hAnsi="Book Antiqua"/>
          <w:sz w:val="20"/>
          <w:szCs w:val="20"/>
        </w:rPr>
        <w:t xml:space="preserve"> 50 lbs</w:t>
      </w:r>
      <w:r w:rsidRPr="00975364">
        <w:rPr>
          <w:rFonts w:ascii="Book Antiqua" w:hAnsi="Book Antiqua"/>
          <w:sz w:val="20"/>
          <w:szCs w:val="20"/>
        </w:rPr>
        <w:t xml:space="preserve">. </w:t>
      </w:r>
    </w:p>
    <w:p w:rsidR="001966F6" w:rsidRPr="00975364" w:rsidRDefault="001966F6" w:rsidP="001966F6">
      <w:pPr>
        <w:pStyle w:val="BodyTextIndent3"/>
        <w:tabs>
          <w:tab w:val="clear" w:pos="2880"/>
          <w:tab w:val="left" w:pos="2160"/>
        </w:tabs>
        <w:ind w:left="2160"/>
        <w:rPr>
          <w:rFonts w:ascii="Book Antiqua" w:hAnsi="Book Antiqua"/>
          <w:sz w:val="20"/>
        </w:rPr>
      </w:pPr>
      <w:r w:rsidRPr="00975364">
        <w:rPr>
          <w:rFonts w:ascii="Book Antiqua" w:hAnsi="Book Antiqua"/>
          <w:sz w:val="20"/>
        </w:rPr>
        <w:t xml:space="preserve">Ability to sit, walk, stand or move throughout the building, often for extended periods of the workday  </w:t>
      </w:r>
    </w:p>
    <w:p w:rsidR="001966F6" w:rsidRPr="00975364" w:rsidRDefault="003C1F90" w:rsidP="001966F6">
      <w:pPr>
        <w:pStyle w:val="BodyTextIndent3"/>
        <w:tabs>
          <w:tab w:val="clear" w:pos="2880"/>
          <w:tab w:val="left" w:pos="2160"/>
        </w:tabs>
        <w:ind w:left="2160"/>
        <w:rPr>
          <w:rFonts w:ascii="Book Antiqua" w:hAnsi="Book Antiqua"/>
          <w:sz w:val="20"/>
        </w:rPr>
      </w:pPr>
      <w:r w:rsidRPr="00975364">
        <w:rPr>
          <w:rFonts w:ascii="Book Antiqua" w:hAnsi="Book Antiqua"/>
          <w:sz w:val="20"/>
        </w:rPr>
        <w:t>Ability to work in an external environment subject to temperatures below 32 degrees or above 100 degrees.</w:t>
      </w:r>
    </w:p>
    <w:p w:rsidR="003C1F90" w:rsidRPr="00975364" w:rsidRDefault="003C1F90" w:rsidP="001966F6">
      <w:pPr>
        <w:pStyle w:val="BodyTextIndent3"/>
        <w:tabs>
          <w:tab w:val="clear" w:pos="2880"/>
          <w:tab w:val="left" w:pos="2160"/>
        </w:tabs>
        <w:ind w:left="2160"/>
        <w:rPr>
          <w:rFonts w:ascii="Book Antiqua" w:hAnsi="Book Antiqua"/>
          <w:sz w:val="20"/>
        </w:rPr>
      </w:pPr>
    </w:p>
    <w:p w:rsidR="001966F6" w:rsidRPr="00975364" w:rsidRDefault="001966F6" w:rsidP="001966F6">
      <w:pPr>
        <w:jc w:val="both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b/>
          <w:sz w:val="20"/>
          <w:szCs w:val="20"/>
        </w:rPr>
        <w:t xml:space="preserve">SENSORY ABILITIES: </w:t>
      </w:r>
      <w:r w:rsidRPr="00975364">
        <w:rPr>
          <w:rFonts w:ascii="Book Antiqua" w:hAnsi="Book Antiqua"/>
          <w:sz w:val="20"/>
          <w:szCs w:val="20"/>
        </w:rPr>
        <w:t>Visual acuity</w:t>
      </w:r>
    </w:p>
    <w:p w:rsidR="001966F6" w:rsidRPr="00975364" w:rsidRDefault="001966F6" w:rsidP="001966F6">
      <w:pPr>
        <w:ind w:left="1440" w:firstLine="720"/>
        <w:jc w:val="both"/>
        <w:rPr>
          <w:rFonts w:ascii="Book Antiqua" w:hAnsi="Book Antiqua"/>
          <w:b/>
          <w:sz w:val="20"/>
          <w:szCs w:val="20"/>
        </w:rPr>
      </w:pPr>
      <w:r w:rsidRPr="00975364">
        <w:rPr>
          <w:rFonts w:ascii="Book Antiqua" w:hAnsi="Book Antiqua"/>
          <w:sz w:val="20"/>
          <w:szCs w:val="20"/>
        </w:rPr>
        <w:t>Auditory acuity</w:t>
      </w:r>
    </w:p>
    <w:p w:rsidR="001966F6" w:rsidRPr="00975364" w:rsidRDefault="001966F6" w:rsidP="001966F6">
      <w:pPr>
        <w:jc w:val="both"/>
        <w:rPr>
          <w:rFonts w:ascii="Book Antiqua" w:hAnsi="Book Antiqua"/>
          <w:b/>
          <w:sz w:val="20"/>
          <w:szCs w:val="20"/>
        </w:rPr>
      </w:pPr>
    </w:p>
    <w:p w:rsidR="001966F6" w:rsidRPr="00975364" w:rsidRDefault="001966F6" w:rsidP="001966F6">
      <w:pPr>
        <w:jc w:val="both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b/>
          <w:sz w:val="20"/>
          <w:szCs w:val="20"/>
        </w:rPr>
        <w:t>WORK ENVIRONMENT:</w:t>
      </w:r>
      <w:r w:rsidRPr="00975364">
        <w:rPr>
          <w:rFonts w:ascii="Book Antiqua" w:hAnsi="Book Antiqua"/>
          <w:sz w:val="20"/>
          <w:szCs w:val="20"/>
        </w:rPr>
        <w:t xml:space="preserve"> Typical office environment</w:t>
      </w:r>
    </w:p>
    <w:p w:rsidR="001966F6" w:rsidRPr="00975364" w:rsidRDefault="001966F6" w:rsidP="001966F6">
      <w:pPr>
        <w:jc w:val="both"/>
        <w:rPr>
          <w:rFonts w:ascii="Book Antiqua" w:hAnsi="Book Antiqua"/>
          <w:b/>
          <w:sz w:val="20"/>
          <w:szCs w:val="20"/>
        </w:rPr>
      </w:pPr>
      <w:r w:rsidRPr="00975364">
        <w:rPr>
          <w:rFonts w:ascii="Book Antiqua" w:hAnsi="Book Antiqua"/>
          <w:sz w:val="20"/>
          <w:szCs w:val="20"/>
        </w:rPr>
        <w:tab/>
      </w:r>
      <w:r w:rsidRPr="00975364">
        <w:rPr>
          <w:rFonts w:ascii="Book Antiqua" w:hAnsi="Book Antiqua"/>
          <w:sz w:val="20"/>
          <w:szCs w:val="20"/>
        </w:rPr>
        <w:tab/>
      </w:r>
      <w:r w:rsidRPr="00975364">
        <w:rPr>
          <w:rFonts w:ascii="Book Antiqua" w:hAnsi="Book Antiqua"/>
          <w:sz w:val="20"/>
          <w:szCs w:val="20"/>
        </w:rPr>
        <w:tab/>
        <w:t>Subject to inside environmental conditions</w:t>
      </w:r>
    </w:p>
    <w:p w:rsidR="001966F6" w:rsidRPr="00975364" w:rsidRDefault="001966F6" w:rsidP="001966F6">
      <w:pPr>
        <w:jc w:val="both"/>
        <w:rPr>
          <w:rFonts w:ascii="Book Antiqua" w:hAnsi="Book Antiqua"/>
          <w:b/>
          <w:sz w:val="20"/>
          <w:szCs w:val="20"/>
        </w:rPr>
      </w:pPr>
    </w:p>
    <w:p w:rsidR="001966F6" w:rsidRPr="00975364" w:rsidRDefault="001966F6" w:rsidP="001966F6">
      <w:pPr>
        <w:tabs>
          <w:tab w:val="left" w:pos="2160"/>
        </w:tabs>
        <w:ind w:left="2880" w:hanging="2880"/>
        <w:jc w:val="both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b/>
          <w:sz w:val="20"/>
          <w:szCs w:val="20"/>
        </w:rPr>
        <w:t>TEMPERAMENT:</w:t>
      </w:r>
      <w:r w:rsidRPr="00975364">
        <w:rPr>
          <w:rFonts w:ascii="Book Antiqua" w:hAnsi="Book Antiqua"/>
          <w:b/>
          <w:sz w:val="20"/>
          <w:szCs w:val="20"/>
        </w:rPr>
        <w:tab/>
      </w:r>
      <w:r w:rsidRPr="00975364">
        <w:rPr>
          <w:rFonts w:ascii="Book Antiqua" w:hAnsi="Book Antiqua"/>
          <w:sz w:val="20"/>
          <w:szCs w:val="20"/>
        </w:rPr>
        <w:t>Must possess excellent interpersonal skills</w:t>
      </w:r>
    </w:p>
    <w:p w:rsidR="001966F6" w:rsidRPr="00975364" w:rsidRDefault="001966F6" w:rsidP="001966F6">
      <w:pPr>
        <w:pStyle w:val="BodyTextIndent3"/>
        <w:tabs>
          <w:tab w:val="clear" w:pos="1008"/>
          <w:tab w:val="clear" w:pos="2880"/>
          <w:tab w:val="clear" w:pos="6480"/>
        </w:tabs>
        <w:ind w:left="2160"/>
        <w:jc w:val="both"/>
        <w:rPr>
          <w:rFonts w:ascii="Book Antiqua" w:hAnsi="Book Antiqua"/>
          <w:sz w:val="20"/>
        </w:rPr>
      </w:pPr>
      <w:r w:rsidRPr="00975364">
        <w:rPr>
          <w:rFonts w:ascii="Book Antiqua" w:hAnsi="Book Antiqua"/>
          <w:sz w:val="20"/>
        </w:rPr>
        <w:t>Must be able to work in an environment with frequent interruptions</w:t>
      </w:r>
    </w:p>
    <w:p w:rsidR="001966F6" w:rsidRPr="00975364" w:rsidRDefault="001966F6" w:rsidP="001966F6">
      <w:pPr>
        <w:ind w:left="2160"/>
        <w:jc w:val="both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sz w:val="20"/>
          <w:szCs w:val="20"/>
        </w:rPr>
        <w:t>Able to make judgments and work under a high level of stress</w:t>
      </w:r>
    </w:p>
    <w:p w:rsidR="001966F6" w:rsidRPr="00975364" w:rsidRDefault="001966F6" w:rsidP="001966F6">
      <w:pPr>
        <w:tabs>
          <w:tab w:val="left" w:pos="1008"/>
          <w:tab w:val="left" w:pos="2160"/>
          <w:tab w:val="left" w:pos="6480"/>
        </w:tabs>
        <w:ind w:left="2160" w:hanging="2160"/>
        <w:jc w:val="both"/>
        <w:rPr>
          <w:rFonts w:ascii="Book Antiqua" w:hAnsi="Book Antiqua"/>
          <w:b/>
          <w:sz w:val="20"/>
          <w:szCs w:val="20"/>
        </w:rPr>
      </w:pPr>
    </w:p>
    <w:p w:rsidR="001966F6" w:rsidRPr="00975364" w:rsidRDefault="001966F6" w:rsidP="001966F6">
      <w:pPr>
        <w:tabs>
          <w:tab w:val="left" w:pos="1008"/>
          <w:tab w:val="left" w:pos="2160"/>
          <w:tab w:val="left" w:pos="6480"/>
        </w:tabs>
        <w:ind w:left="2160" w:hanging="2160"/>
        <w:jc w:val="both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b/>
          <w:sz w:val="20"/>
          <w:szCs w:val="20"/>
        </w:rPr>
        <w:t xml:space="preserve">COGNITIVE ABILITY: </w:t>
      </w:r>
      <w:r w:rsidRPr="00975364">
        <w:rPr>
          <w:rFonts w:ascii="Book Antiqua" w:hAnsi="Book Antiqua"/>
          <w:sz w:val="20"/>
          <w:szCs w:val="20"/>
        </w:rPr>
        <w:t>Ability to communicate effectively</w:t>
      </w:r>
    </w:p>
    <w:p w:rsidR="001966F6" w:rsidRPr="00975364" w:rsidRDefault="001966F6" w:rsidP="001966F6">
      <w:pPr>
        <w:tabs>
          <w:tab w:val="left" w:pos="1008"/>
          <w:tab w:val="left" w:pos="2160"/>
          <w:tab w:val="left" w:pos="6480"/>
        </w:tabs>
        <w:ind w:left="2160" w:hanging="2880"/>
        <w:jc w:val="both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b/>
          <w:sz w:val="20"/>
          <w:szCs w:val="20"/>
        </w:rPr>
        <w:tab/>
      </w:r>
      <w:r w:rsidRPr="00975364">
        <w:rPr>
          <w:rFonts w:ascii="Book Antiqua" w:hAnsi="Book Antiqua"/>
          <w:b/>
          <w:sz w:val="20"/>
          <w:szCs w:val="20"/>
        </w:rPr>
        <w:tab/>
      </w:r>
      <w:r w:rsidRPr="00975364">
        <w:rPr>
          <w:rFonts w:ascii="Book Antiqua" w:hAnsi="Book Antiqua"/>
          <w:sz w:val="20"/>
          <w:szCs w:val="20"/>
        </w:rPr>
        <w:t xml:space="preserve">Ability to organize tasks    </w:t>
      </w:r>
    </w:p>
    <w:p w:rsidR="001966F6" w:rsidRPr="00975364" w:rsidRDefault="001966F6" w:rsidP="001966F6">
      <w:pPr>
        <w:jc w:val="both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sz w:val="20"/>
          <w:szCs w:val="20"/>
        </w:rPr>
        <w:tab/>
      </w:r>
      <w:r w:rsidRPr="00975364">
        <w:rPr>
          <w:rFonts w:ascii="Book Antiqua" w:hAnsi="Book Antiqua"/>
          <w:sz w:val="20"/>
          <w:szCs w:val="20"/>
        </w:rPr>
        <w:tab/>
      </w:r>
      <w:r w:rsidRPr="00975364">
        <w:rPr>
          <w:rFonts w:ascii="Book Antiqua" w:hAnsi="Book Antiqua"/>
          <w:sz w:val="20"/>
          <w:szCs w:val="20"/>
        </w:rPr>
        <w:tab/>
        <w:t>Ability to handle multiple tasks</w:t>
      </w:r>
    </w:p>
    <w:p w:rsidR="001966F6" w:rsidRPr="00975364" w:rsidRDefault="001966F6" w:rsidP="001966F6">
      <w:pPr>
        <w:jc w:val="both"/>
        <w:rPr>
          <w:rFonts w:ascii="Book Antiqua" w:hAnsi="Book Antiqua"/>
          <w:b/>
          <w:sz w:val="20"/>
          <w:szCs w:val="20"/>
        </w:rPr>
      </w:pPr>
      <w:r w:rsidRPr="00975364">
        <w:rPr>
          <w:rFonts w:ascii="Book Antiqua" w:hAnsi="Book Antiqua"/>
          <w:sz w:val="20"/>
          <w:szCs w:val="20"/>
        </w:rPr>
        <w:tab/>
      </w:r>
      <w:r w:rsidRPr="00975364">
        <w:rPr>
          <w:rFonts w:ascii="Book Antiqua" w:hAnsi="Book Antiqua"/>
          <w:sz w:val="20"/>
          <w:szCs w:val="20"/>
        </w:rPr>
        <w:tab/>
      </w:r>
      <w:r w:rsidRPr="00975364">
        <w:rPr>
          <w:rFonts w:ascii="Book Antiqua" w:hAnsi="Book Antiqua"/>
          <w:sz w:val="20"/>
          <w:szCs w:val="20"/>
        </w:rPr>
        <w:tab/>
        <w:t>Ability to exercise good judgment</w:t>
      </w:r>
    </w:p>
    <w:p w:rsidR="001966F6" w:rsidRPr="00975364" w:rsidRDefault="001966F6" w:rsidP="001966F6">
      <w:pPr>
        <w:jc w:val="both"/>
        <w:rPr>
          <w:rFonts w:ascii="Book Antiqua" w:hAnsi="Book Antiqua"/>
          <w:b/>
          <w:sz w:val="20"/>
          <w:szCs w:val="20"/>
        </w:rPr>
      </w:pPr>
    </w:p>
    <w:p w:rsidR="001966F6" w:rsidRPr="00975364" w:rsidRDefault="001966F6" w:rsidP="001966F6">
      <w:pPr>
        <w:jc w:val="both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b/>
          <w:sz w:val="20"/>
          <w:szCs w:val="20"/>
        </w:rPr>
        <w:t>SPECIFIC SKILLS:</w:t>
      </w:r>
      <w:r w:rsidRPr="00975364">
        <w:rPr>
          <w:rFonts w:ascii="Book Antiqua" w:hAnsi="Book Antiqua"/>
          <w:b/>
          <w:sz w:val="20"/>
          <w:szCs w:val="20"/>
        </w:rPr>
        <w:tab/>
      </w:r>
      <w:r w:rsidRPr="00975364">
        <w:rPr>
          <w:rFonts w:ascii="Book Antiqua" w:hAnsi="Book Antiqua"/>
          <w:sz w:val="20"/>
          <w:szCs w:val="20"/>
        </w:rPr>
        <w:t>Must possess leadership skills</w:t>
      </w:r>
    </w:p>
    <w:p w:rsidR="001966F6" w:rsidRPr="00975364" w:rsidRDefault="001966F6" w:rsidP="001966F6">
      <w:pPr>
        <w:ind w:left="2160"/>
        <w:jc w:val="both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sz w:val="20"/>
          <w:szCs w:val="20"/>
        </w:rPr>
        <w:t>Must possess supervisory skills</w:t>
      </w:r>
    </w:p>
    <w:p w:rsidR="001966F6" w:rsidRPr="00975364" w:rsidRDefault="001966F6" w:rsidP="001966F6">
      <w:pPr>
        <w:ind w:left="2160"/>
        <w:jc w:val="both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sz w:val="20"/>
          <w:szCs w:val="20"/>
        </w:rPr>
        <w:t xml:space="preserve">(Approximate employees </w:t>
      </w:r>
      <w:r w:rsidR="00E73AB7" w:rsidRPr="00975364">
        <w:rPr>
          <w:rFonts w:ascii="Book Antiqua" w:hAnsi="Book Antiqua"/>
          <w:sz w:val="20"/>
          <w:szCs w:val="20"/>
        </w:rPr>
        <w:t>–</w:t>
      </w:r>
      <w:r w:rsidRPr="00975364">
        <w:rPr>
          <w:rFonts w:ascii="Book Antiqua" w:hAnsi="Book Antiqua"/>
          <w:sz w:val="20"/>
          <w:szCs w:val="20"/>
        </w:rPr>
        <w:t xml:space="preserve"> </w:t>
      </w:r>
      <w:r w:rsidR="003C1F90" w:rsidRPr="00975364">
        <w:rPr>
          <w:rFonts w:ascii="Book Antiqua" w:hAnsi="Book Antiqua"/>
          <w:sz w:val="20"/>
          <w:szCs w:val="20"/>
        </w:rPr>
        <w:t>41</w:t>
      </w:r>
      <w:r w:rsidRPr="00975364">
        <w:rPr>
          <w:rFonts w:ascii="Book Antiqua" w:hAnsi="Book Antiqua"/>
          <w:sz w:val="20"/>
          <w:szCs w:val="20"/>
        </w:rPr>
        <w:t xml:space="preserve"> directly/</w:t>
      </w:r>
      <w:r w:rsidR="003C1F90" w:rsidRPr="00975364">
        <w:rPr>
          <w:rFonts w:ascii="Book Antiqua" w:hAnsi="Book Antiqua"/>
          <w:sz w:val="20"/>
          <w:szCs w:val="20"/>
        </w:rPr>
        <w:t>2</w:t>
      </w:r>
      <w:r w:rsidRPr="00975364">
        <w:rPr>
          <w:rFonts w:ascii="Book Antiqua" w:hAnsi="Book Antiqua"/>
          <w:sz w:val="20"/>
          <w:szCs w:val="20"/>
        </w:rPr>
        <w:t xml:space="preserve"> indirectly)</w:t>
      </w:r>
    </w:p>
    <w:p w:rsidR="001966F6" w:rsidRPr="00975364" w:rsidRDefault="001966F6" w:rsidP="001966F6">
      <w:pPr>
        <w:ind w:left="2160"/>
        <w:jc w:val="both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sz w:val="20"/>
          <w:szCs w:val="20"/>
        </w:rPr>
        <w:t>Must possess computer skills</w:t>
      </w:r>
    </w:p>
    <w:p w:rsidR="001966F6" w:rsidRPr="00975364" w:rsidRDefault="001966F6" w:rsidP="001966F6">
      <w:pPr>
        <w:jc w:val="both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sz w:val="20"/>
          <w:szCs w:val="20"/>
        </w:rPr>
        <w:tab/>
      </w:r>
      <w:r w:rsidRPr="00975364">
        <w:rPr>
          <w:rFonts w:ascii="Book Antiqua" w:hAnsi="Book Antiqua"/>
          <w:sz w:val="20"/>
          <w:szCs w:val="20"/>
        </w:rPr>
        <w:tab/>
      </w:r>
      <w:r w:rsidRPr="00975364">
        <w:rPr>
          <w:rFonts w:ascii="Book Antiqua" w:hAnsi="Book Antiqua"/>
          <w:sz w:val="20"/>
          <w:szCs w:val="20"/>
        </w:rPr>
        <w:tab/>
        <w:t>Ability to operate various office equipment</w:t>
      </w:r>
    </w:p>
    <w:p w:rsidR="001966F6" w:rsidRPr="00975364" w:rsidRDefault="001966F6" w:rsidP="001966F6">
      <w:pPr>
        <w:jc w:val="both"/>
        <w:rPr>
          <w:rFonts w:ascii="Book Antiqua" w:hAnsi="Book Antiqua"/>
          <w:sz w:val="20"/>
          <w:szCs w:val="20"/>
        </w:rPr>
      </w:pPr>
      <w:r w:rsidRPr="00975364">
        <w:rPr>
          <w:rFonts w:ascii="Book Antiqua" w:hAnsi="Book Antiqua"/>
          <w:sz w:val="20"/>
          <w:szCs w:val="20"/>
        </w:rPr>
        <w:tab/>
      </w:r>
      <w:r w:rsidRPr="00975364">
        <w:rPr>
          <w:rFonts w:ascii="Book Antiqua" w:hAnsi="Book Antiqua"/>
          <w:sz w:val="20"/>
          <w:szCs w:val="20"/>
        </w:rPr>
        <w:tab/>
      </w:r>
      <w:r w:rsidRPr="00975364">
        <w:rPr>
          <w:rFonts w:ascii="Book Antiqua" w:hAnsi="Book Antiqua"/>
          <w:sz w:val="20"/>
          <w:szCs w:val="20"/>
        </w:rPr>
        <w:tab/>
        <w:t>Must appropriately handle confidential information</w:t>
      </w:r>
    </w:p>
    <w:p w:rsidR="001966F6" w:rsidRPr="00975364" w:rsidRDefault="001966F6" w:rsidP="001966F6">
      <w:pPr>
        <w:jc w:val="both"/>
        <w:rPr>
          <w:rFonts w:ascii="Book Antiqua" w:hAnsi="Book Antiqua"/>
          <w:b/>
          <w:sz w:val="20"/>
          <w:szCs w:val="20"/>
        </w:rPr>
      </w:pPr>
    </w:p>
    <w:p w:rsidR="00A353C1" w:rsidRPr="00975364" w:rsidRDefault="001966F6" w:rsidP="004E037A">
      <w:pPr>
        <w:tabs>
          <w:tab w:val="left" w:pos="1008"/>
          <w:tab w:val="left" w:pos="2160"/>
          <w:tab w:val="left" w:pos="6480"/>
        </w:tabs>
        <w:jc w:val="both"/>
        <w:rPr>
          <w:rFonts w:ascii="Book Antiqua" w:hAnsi="Book Antiqua"/>
          <w:i/>
          <w:sz w:val="20"/>
          <w:szCs w:val="20"/>
        </w:rPr>
      </w:pPr>
      <w:r w:rsidRPr="00975364">
        <w:rPr>
          <w:rFonts w:ascii="Book Antiqua" w:hAnsi="Book Antiqua"/>
          <w:i/>
          <w:sz w:val="20"/>
          <w:szCs w:val="20"/>
        </w:rPr>
        <w:t>(Reasonable accommodations may be made to enable a qualified individual with a disability or disabilities to perform the primary duties and responsibilities of the job.)</w:t>
      </w:r>
    </w:p>
    <w:sectPr w:rsidR="00A353C1" w:rsidRPr="00975364" w:rsidSect="00610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D8E" w:rsidRDefault="00616D8E" w:rsidP="00205278">
      <w:r>
        <w:separator/>
      </w:r>
    </w:p>
  </w:endnote>
  <w:endnote w:type="continuationSeparator" w:id="0">
    <w:p w:rsidR="00616D8E" w:rsidRDefault="00616D8E" w:rsidP="002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14" w:rsidRDefault="00886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48E" w:rsidRDefault="0017648E">
    <w:pPr>
      <w:widowControl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14" w:rsidRDefault="00886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D8E" w:rsidRDefault="00616D8E" w:rsidP="00205278">
      <w:r>
        <w:separator/>
      </w:r>
    </w:p>
  </w:footnote>
  <w:footnote w:type="continuationSeparator" w:id="0">
    <w:p w:rsidR="00616D8E" w:rsidRDefault="00616D8E" w:rsidP="0020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14" w:rsidRDefault="00886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14" w:rsidRDefault="00886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14" w:rsidRDefault="00886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281"/>
    <w:multiLevelType w:val="singleLevel"/>
    <w:tmpl w:val="61993B15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504"/>
      </w:pPr>
      <w:rPr>
        <w:color w:val="000000"/>
      </w:rPr>
    </w:lvl>
  </w:abstractNum>
  <w:abstractNum w:abstractNumId="1" w15:restartNumberingAfterBreak="0">
    <w:nsid w:val="13AD161D"/>
    <w:multiLevelType w:val="hybridMultilevel"/>
    <w:tmpl w:val="38A8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DA0E"/>
    <w:multiLevelType w:val="singleLevel"/>
    <w:tmpl w:val="635F701A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color w:val="000000"/>
      </w:rPr>
    </w:lvl>
  </w:abstractNum>
  <w:abstractNum w:abstractNumId="3" w15:restartNumberingAfterBreak="0">
    <w:nsid w:val="32F54124"/>
    <w:multiLevelType w:val="singleLevel"/>
    <w:tmpl w:val="477486EE"/>
    <w:lvl w:ilvl="0">
      <w:start w:val="1"/>
      <w:numFmt w:val="decimal"/>
      <w:lvlText w:val="%1."/>
      <w:lvlJc w:val="left"/>
      <w:pPr>
        <w:tabs>
          <w:tab w:val="num" w:pos="1296"/>
        </w:tabs>
        <w:ind w:left="792"/>
      </w:pPr>
      <w:rPr>
        <w:color w:val="000000"/>
      </w:rPr>
    </w:lvl>
  </w:abstractNum>
  <w:abstractNum w:abstractNumId="4" w15:restartNumberingAfterBreak="0">
    <w:nsid w:val="34816883"/>
    <w:multiLevelType w:val="hybridMultilevel"/>
    <w:tmpl w:val="54D8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1C5CF"/>
    <w:multiLevelType w:val="singleLevel"/>
    <w:tmpl w:val="0EE0B90F"/>
    <w:lvl w:ilvl="0">
      <w:start w:val="1"/>
      <w:numFmt w:val="decimal"/>
      <w:lvlText w:val="%1."/>
      <w:lvlJc w:val="left"/>
      <w:pPr>
        <w:tabs>
          <w:tab w:val="num" w:pos="1152"/>
        </w:tabs>
        <w:ind w:left="648"/>
      </w:pPr>
      <w:rPr>
        <w:color w:val="000000"/>
      </w:rPr>
    </w:lvl>
  </w:abstractNum>
  <w:abstractNum w:abstractNumId="6" w15:restartNumberingAfterBreak="0">
    <w:nsid w:val="4C510EB8"/>
    <w:multiLevelType w:val="singleLevel"/>
    <w:tmpl w:val="4AF966F2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504"/>
      </w:pPr>
      <w:rPr>
        <w:color w:val="000000"/>
      </w:rPr>
    </w:lvl>
  </w:abstractNum>
  <w:abstractNum w:abstractNumId="7" w15:restartNumberingAfterBreak="0">
    <w:nsid w:val="72404C23"/>
    <w:multiLevelType w:val="hybridMultilevel"/>
    <w:tmpl w:val="51129992"/>
    <w:lvl w:ilvl="0" w:tplc="D35866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C1"/>
    <w:rsid w:val="00027131"/>
    <w:rsid w:val="00092A03"/>
    <w:rsid w:val="000C2E21"/>
    <w:rsid w:val="000E59BC"/>
    <w:rsid w:val="000F5852"/>
    <w:rsid w:val="0017648E"/>
    <w:rsid w:val="001966F6"/>
    <w:rsid w:val="001D3470"/>
    <w:rsid w:val="00205278"/>
    <w:rsid w:val="00392E02"/>
    <w:rsid w:val="003C1F90"/>
    <w:rsid w:val="0042375D"/>
    <w:rsid w:val="004A48A5"/>
    <w:rsid w:val="004E037A"/>
    <w:rsid w:val="004F4601"/>
    <w:rsid w:val="005614AA"/>
    <w:rsid w:val="00595D0A"/>
    <w:rsid w:val="005A2B51"/>
    <w:rsid w:val="005E224D"/>
    <w:rsid w:val="00610C26"/>
    <w:rsid w:val="00616D8E"/>
    <w:rsid w:val="00653E24"/>
    <w:rsid w:val="006A3762"/>
    <w:rsid w:val="006E2BC4"/>
    <w:rsid w:val="006F4DDB"/>
    <w:rsid w:val="00886714"/>
    <w:rsid w:val="009546BD"/>
    <w:rsid w:val="00966AC6"/>
    <w:rsid w:val="00975364"/>
    <w:rsid w:val="009B7430"/>
    <w:rsid w:val="009F4BD1"/>
    <w:rsid w:val="00A353C1"/>
    <w:rsid w:val="00B02D7B"/>
    <w:rsid w:val="00B17018"/>
    <w:rsid w:val="00D8411B"/>
    <w:rsid w:val="00DA1FF3"/>
    <w:rsid w:val="00E73AB7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847C7-F52D-7148-BD24-974511F6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53C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A353C1"/>
    <w:pPr>
      <w:adjustRightInd w:val="0"/>
    </w:pPr>
  </w:style>
  <w:style w:type="paragraph" w:styleId="ListParagraph">
    <w:name w:val="List Paragraph"/>
    <w:basedOn w:val="Normal"/>
    <w:uiPriority w:val="34"/>
    <w:qFormat/>
    <w:rsid w:val="00A35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A0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A03"/>
    <w:rPr>
      <w:rFonts w:ascii="Times New Roman" w:eastAsiaTheme="minorEastAsia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966F6"/>
    <w:pPr>
      <w:tabs>
        <w:tab w:val="left" w:pos="1008"/>
        <w:tab w:val="left" w:pos="2880"/>
        <w:tab w:val="left" w:pos="6480"/>
      </w:tabs>
      <w:autoSpaceDE/>
      <w:autoSpaceDN/>
      <w:ind w:left="1440"/>
    </w:pPr>
    <w:rPr>
      <w:rFonts w:ascii="Courier New" w:eastAsia="Times New Roman" w:hAnsi="Courier New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966F6"/>
    <w:rPr>
      <w:rFonts w:ascii="Courier New" w:eastAsia="Times New Roman" w:hAnsi="Courier New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1966F6"/>
    <w:pPr>
      <w:tabs>
        <w:tab w:val="left" w:pos="1008"/>
        <w:tab w:val="left" w:pos="2880"/>
        <w:tab w:val="left" w:pos="6480"/>
      </w:tabs>
      <w:autoSpaceDE/>
      <w:autoSpaceDN/>
      <w:ind w:left="2880"/>
    </w:pPr>
    <w:rPr>
      <w:rFonts w:ascii="Courier New" w:eastAsia="Times New Roman" w:hAnsi="Courier New"/>
      <w:snapToGrid w:val="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966F6"/>
    <w:rPr>
      <w:rFonts w:ascii="Courier New" w:eastAsia="Times New Roman" w:hAnsi="Courier New" w:cs="Times New Roman"/>
      <w:snapToGrid w:val="0"/>
      <w:szCs w:val="20"/>
    </w:rPr>
  </w:style>
  <w:style w:type="paragraph" w:styleId="BodyTextIndent">
    <w:name w:val="Body Text Indent"/>
    <w:basedOn w:val="Normal"/>
    <w:link w:val="BodyTextIndentChar"/>
    <w:rsid w:val="001966F6"/>
    <w:pPr>
      <w:widowControl/>
      <w:tabs>
        <w:tab w:val="left" w:pos="1008"/>
        <w:tab w:val="left" w:pos="2160"/>
        <w:tab w:val="left" w:pos="6480"/>
      </w:tabs>
      <w:autoSpaceDE/>
      <w:autoSpaceDN/>
      <w:ind w:left="2160" w:hanging="2160"/>
    </w:pPr>
    <w:rPr>
      <w:rFonts w:ascii="Courier New" w:eastAsia="Times New Roman" w:hAnsi="Courier New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66F6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BA0D-0892-F34D-89FE-C05AE035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School Boards Association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sprucebank</dc:creator>
  <cp:lastModifiedBy>Will Kelly</cp:lastModifiedBy>
  <cp:revision>2</cp:revision>
  <cp:lastPrinted>2014-07-10T13:19:00Z</cp:lastPrinted>
  <dcterms:created xsi:type="dcterms:W3CDTF">2019-11-22T18:49:00Z</dcterms:created>
  <dcterms:modified xsi:type="dcterms:W3CDTF">2019-11-22T18:49:00Z</dcterms:modified>
</cp:coreProperties>
</file>